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="00787662">
        <w:rPr>
          <w:rFonts w:ascii="Times New Roman" w:hAnsi="Times New Roman"/>
          <w:noProof/>
          <w:sz w:val="28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5" o:title=""/>
          </v:shape>
        </w:pict>
      </w: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>Администрация</w:t>
      </w:r>
      <w:r>
        <w:rPr>
          <w:rFonts w:ascii="Times New Roman" w:hAnsi="Times New Roman"/>
          <w:b/>
          <w:sz w:val="36"/>
          <w:szCs w:val="20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36"/>
          <w:szCs w:val="20"/>
          <w:lang w:eastAsia="ru-RU"/>
        </w:rPr>
        <w:t>Старочамзинского</w:t>
      </w:r>
      <w:proofErr w:type="spellEnd"/>
      <w:r>
        <w:rPr>
          <w:rFonts w:ascii="Times New Roman" w:hAnsi="Times New Roman"/>
          <w:b/>
          <w:sz w:val="36"/>
          <w:szCs w:val="20"/>
          <w:lang w:eastAsia="ru-RU"/>
        </w:rPr>
        <w:t xml:space="preserve"> сельского поселения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</w:t>
      </w:r>
      <w:proofErr w:type="spellStart"/>
      <w:r w:rsidRPr="000F339B">
        <w:rPr>
          <w:rFonts w:ascii="Times New Roman" w:hAnsi="Times New Roman"/>
          <w:b/>
          <w:sz w:val="36"/>
          <w:szCs w:val="20"/>
          <w:lang w:eastAsia="ru-RU"/>
        </w:rPr>
        <w:t>Большеигнатовского</w:t>
      </w:r>
      <w:proofErr w:type="spellEnd"/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</w:t>
      </w: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450878" w:rsidRPr="000F339B" w:rsidRDefault="00450878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450878" w:rsidRPr="000F339B" w:rsidRDefault="00787662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>ПРОЕКТ  ПОСТАНОВЛЕНИЯ</w:t>
      </w:r>
      <w:bookmarkStart w:id="0" w:name="_GoBack"/>
      <w:bookmarkEnd w:id="0"/>
    </w:p>
    <w:p w:rsidR="00450878" w:rsidRPr="000F339B" w:rsidRDefault="00450878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450878" w:rsidRPr="000F339B" w:rsidRDefault="00787662" w:rsidP="000F339B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</w:p>
    <w:p w:rsidR="00450878" w:rsidRPr="000F339B" w:rsidRDefault="00450878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450878" w:rsidRPr="000F339B" w:rsidRDefault="00450878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с. Старое </w:t>
      </w:r>
      <w:proofErr w:type="spellStart"/>
      <w:r>
        <w:rPr>
          <w:rFonts w:ascii="Times New Roman" w:hAnsi="Times New Roman"/>
          <w:szCs w:val="20"/>
          <w:lang w:eastAsia="ru-RU"/>
        </w:rPr>
        <w:t>Чамзино</w:t>
      </w:r>
      <w:proofErr w:type="spellEnd"/>
    </w:p>
    <w:p w:rsidR="00450878" w:rsidRPr="000F339B" w:rsidRDefault="00450878" w:rsidP="000F339B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450878" w:rsidRDefault="00450878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</w:t>
      </w:r>
      <w:r w:rsidRPr="005B6E33">
        <w:rPr>
          <w:rFonts w:ascii="Times New Roman" w:hAnsi="Times New Roman"/>
          <w:sz w:val="28"/>
          <w:szCs w:val="28"/>
          <w:lang w:eastAsia="ru-RU"/>
        </w:rPr>
        <w:t>17.06.2019 г. №29</w:t>
      </w:r>
      <w:r w:rsidRPr="00AE3EA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0F339B">
        <w:rPr>
          <w:rFonts w:ascii="Times New Roman" w:hAnsi="Times New Roman"/>
          <w:sz w:val="28"/>
          <w:szCs w:val="28"/>
          <w:lang w:eastAsia="ru-RU"/>
        </w:rPr>
        <w:t>«</w:t>
      </w:r>
      <w:r w:rsidRPr="009A4FD6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450878" w:rsidRPr="000F339B" w:rsidRDefault="00450878" w:rsidP="000F339B">
      <w:pPr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50878" w:rsidRPr="000F339B" w:rsidRDefault="00450878" w:rsidP="000F339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/>
          <w:sz w:val="28"/>
          <w:szCs w:val="28"/>
        </w:rPr>
        <w:t>В целях реализации положений Федерального закона</w:t>
      </w:r>
      <w:hyperlink r:id="rId6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7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/>
            <w:sz w:val="28"/>
            <w:szCs w:val="28"/>
          </w:rPr>
          <w:t>статьи 1</w:t>
        </w:r>
      </w:hyperlink>
      <w:hyperlink r:id="rId9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10">
        <w:r w:rsidRPr="000F339B">
          <w:rPr>
            <w:rFonts w:ascii="Times New Roman" w:hAnsi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F339B">
        <w:rPr>
          <w:rFonts w:ascii="Times New Roman" w:hAnsi="Times New Roman"/>
          <w:sz w:val="28"/>
          <w:szCs w:val="28"/>
          <w:lang w:eastAsia="ru-RU"/>
        </w:rPr>
        <w:t>А</w:t>
      </w: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дминистрация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450878" w:rsidRDefault="0045087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hAnsi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hAnsi="Times New Roman"/>
          <w:sz w:val="28"/>
          <w:szCs w:val="28"/>
          <w:lang w:eastAsia="ru-RU"/>
        </w:rPr>
        <w:t>в постановление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</w:t>
      </w:r>
      <w:r w:rsidRPr="005B6E33">
        <w:rPr>
          <w:rFonts w:ascii="Times New Roman" w:hAnsi="Times New Roman"/>
          <w:sz w:val="28"/>
          <w:szCs w:val="28"/>
          <w:lang w:eastAsia="ru-RU"/>
        </w:rPr>
        <w:t>22.03.2017г. №124</w:t>
      </w:r>
      <w:r w:rsidRPr="00AE3EA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0F339B">
        <w:rPr>
          <w:rFonts w:ascii="Times New Roman" w:hAnsi="Times New Roman"/>
          <w:sz w:val="28"/>
          <w:szCs w:val="28"/>
          <w:lang w:eastAsia="ru-RU"/>
        </w:rPr>
        <w:t>«</w:t>
      </w:r>
      <w:r w:rsidRPr="009A4FD6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450878" w:rsidRPr="00216AE4" w:rsidRDefault="0045087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1.1.</w:t>
      </w:r>
      <w:r>
        <w:rPr>
          <w:rFonts w:ascii="Arial" w:hAnsi="Arial" w:cs="Arial"/>
        </w:rPr>
        <w:t xml:space="preserve"> </w:t>
      </w:r>
      <w:r w:rsidRPr="004F3CBF">
        <w:rPr>
          <w:rFonts w:ascii="Times New Roman" w:hAnsi="Times New Roman"/>
          <w:sz w:val="28"/>
          <w:szCs w:val="28"/>
        </w:rPr>
        <w:t xml:space="preserve">В преамбуле </w:t>
      </w:r>
      <w:r>
        <w:rPr>
          <w:rFonts w:ascii="Times New Roman" w:hAnsi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/>
          <w:sz w:val="28"/>
          <w:szCs w:val="28"/>
        </w:rPr>
        <w:t xml:space="preserve"> «</w:t>
      </w:r>
      <w:r w:rsidRPr="00216AE4">
        <w:rPr>
          <w:rFonts w:ascii="Times New Roman" w:hAnsi="Times New Roman"/>
          <w:sz w:val="28"/>
          <w:szCs w:val="28"/>
        </w:rPr>
        <w:t>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450878" w:rsidRPr="00216AE4" w:rsidRDefault="0045087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1.2.</w:t>
      </w:r>
      <w:r w:rsidRPr="00216AE4">
        <w:rPr>
          <w:rFonts w:ascii="Arial" w:hAnsi="Arial" w:cs="Arial"/>
        </w:rPr>
        <w:t xml:space="preserve"> </w:t>
      </w:r>
      <w:r w:rsidRPr="00216AE4">
        <w:rPr>
          <w:rFonts w:ascii="Times New Roman" w:hAnsi="Times New Roman"/>
          <w:sz w:val="28"/>
          <w:szCs w:val="28"/>
        </w:rPr>
        <w:t>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450878" w:rsidRDefault="0045087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lastRenderedPageBreak/>
        <w:t>1.3. В Перечне</w:t>
      </w:r>
      <w:r w:rsidRPr="00216AE4">
        <w:rPr>
          <w:rFonts w:ascii="Times New Roman" w:hAnsi="Times New Roman"/>
          <w:sz w:val="28"/>
          <w:szCs w:val="28"/>
          <w:lang w:eastAsia="ru-RU"/>
        </w:rPr>
        <w:t xml:space="preserve"> муниципального имущества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16AE4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216AE4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216AE4">
        <w:rPr>
          <w:rFonts w:ascii="Times New Roman" w:hAnsi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/>
          <w:sz w:val="28"/>
          <w:szCs w:val="28"/>
        </w:rPr>
        <w:t xml:space="preserve"> налоговый режим "Налог на профессиональный доход"»;</w:t>
      </w:r>
    </w:p>
    <w:p w:rsidR="00450878" w:rsidRPr="000F339B" w:rsidRDefault="00450878" w:rsidP="000F339B">
      <w:pPr>
        <w:autoSpaceDE w:val="0"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</w:rPr>
      </w:pP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 дня его подписания.</w:t>
      </w:r>
    </w:p>
    <w:p w:rsidR="00450878" w:rsidRPr="000F339B" w:rsidRDefault="00450878" w:rsidP="000F339B">
      <w:pPr>
        <w:autoSpaceDE w:val="0"/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450878" w:rsidRPr="000F339B" w:rsidRDefault="00450878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450878" w:rsidRPr="000F339B" w:rsidRDefault="00450878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450878" w:rsidRPr="000F339B" w:rsidRDefault="00450878" w:rsidP="00AE3EA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Т.Н.Куманева</w:t>
      </w:r>
      <w:proofErr w:type="spellEnd"/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450878" w:rsidRDefault="00450878"/>
    <w:sectPr w:rsidR="00450878" w:rsidSect="00500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797"/>
    <w:rsid w:val="00082C81"/>
    <w:rsid w:val="000F339B"/>
    <w:rsid w:val="001101D9"/>
    <w:rsid w:val="00216AE4"/>
    <w:rsid w:val="00267797"/>
    <w:rsid w:val="00403DC2"/>
    <w:rsid w:val="00450878"/>
    <w:rsid w:val="004F3CBF"/>
    <w:rsid w:val="00500A26"/>
    <w:rsid w:val="005B6E33"/>
    <w:rsid w:val="005F34FE"/>
    <w:rsid w:val="00750C38"/>
    <w:rsid w:val="00787662"/>
    <w:rsid w:val="007B16BF"/>
    <w:rsid w:val="008079EE"/>
    <w:rsid w:val="009A4FD6"/>
    <w:rsid w:val="00A319D6"/>
    <w:rsid w:val="00A563D7"/>
    <w:rsid w:val="00A915D5"/>
    <w:rsid w:val="00AE3EA3"/>
    <w:rsid w:val="00BA6B74"/>
    <w:rsid w:val="00E345D0"/>
    <w:rsid w:val="00FC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A2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F3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openxmlformats.org/officeDocument/2006/relationships/settings" Target="settings.xml"/><Relationship Id="rId7" Type="http://schemas.openxmlformats.org/officeDocument/2006/relationships/hyperlink" Target="kodeks://link/d?nd=902053196&amp;prevdoc=565045433&amp;point=mark=0000000000000000000000000000000000000000000000000064U0I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4854.0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kodeks://link/d?nd=560855165&amp;prevdoc=565045433&amp;point=mark=000000000000000000000000000000000000000000000000007DI0K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Пользователь Windows</cp:lastModifiedBy>
  <cp:revision>9</cp:revision>
  <cp:lastPrinted>2021-02-05T09:09:00Z</cp:lastPrinted>
  <dcterms:created xsi:type="dcterms:W3CDTF">2021-02-05T07:55:00Z</dcterms:created>
  <dcterms:modified xsi:type="dcterms:W3CDTF">2021-05-22T18:30:00Z</dcterms:modified>
</cp:coreProperties>
</file>