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6B2" w:rsidRDefault="00C30FDA">
      <w:r>
        <w:t xml:space="preserve">    ОСЗН по </w:t>
      </w:r>
      <w:proofErr w:type="spellStart"/>
      <w:r>
        <w:t>Большеигнатовскому</w:t>
      </w:r>
      <w:proofErr w:type="spellEnd"/>
      <w:r>
        <w:t xml:space="preserve"> району ГКУ РМ «ЦЗН </w:t>
      </w:r>
      <w:proofErr w:type="spellStart"/>
      <w:r>
        <w:t>Ичалковский</w:t>
      </w:r>
      <w:proofErr w:type="spellEnd"/>
      <w:r>
        <w:t>» сообщает, что в соответствии с положениями Федерального закона от 24.11.1995 № 181-ФЗ «О социальной защите инвалидов в Российской Федерации» при участии заинтересованных ведомств и организаций осуществляются мероприятия, направленные на профессиональную ориентацию и самоопределение инвалидов и лиц с ограниченными возможностями здоровья.</w:t>
      </w:r>
    </w:p>
    <w:p w:rsidR="007C26C7" w:rsidRPr="00DF297C" w:rsidRDefault="00EA423E">
      <w:r>
        <w:t xml:space="preserve">   </w:t>
      </w:r>
      <w:proofErr w:type="gramStart"/>
      <w:r>
        <w:t>Информируем граждан о п</w:t>
      </w:r>
      <w:r w:rsidR="007C26C7">
        <w:t>рием</w:t>
      </w:r>
      <w:r>
        <w:t>е</w:t>
      </w:r>
      <w:r w:rsidR="007C26C7">
        <w:t xml:space="preserve"> на обучение по основным профессиональным образовательным программам среднего профессионального образования, реализуемым федеральными казенными профессиональными образовательными учреждениями, находящимися в ведении Минтруда России и приеме на обучение по основным профессиональным образовательным программам выс</w:t>
      </w:r>
      <w:r>
        <w:t>шего образования в некоторые фед</w:t>
      </w:r>
      <w:r w:rsidR="007C26C7">
        <w:t>еральные государственные бюджетные учреждения высшего образования, в которых созданы необходимые оптимальные условия для доступного профессионального образования инвалидов и лиц с ограниченными возможностями</w:t>
      </w:r>
      <w:proofErr w:type="gramEnd"/>
      <w:r w:rsidR="007C26C7">
        <w:t xml:space="preserve"> здоровья.</w:t>
      </w:r>
      <w:r w:rsidR="00DF297C" w:rsidRPr="00DF297C">
        <w:t xml:space="preserve"> </w:t>
      </w:r>
    </w:p>
    <w:p w:rsidR="00DF297C" w:rsidRPr="00DF297C" w:rsidRDefault="00DF297C">
      <w:r>
        <w:t xml:space="preserve">   Прилагаем список образовательных организаций.</w:t>
      </w:r>
    </w:p>
    <w:sectPr w:rsidR="00DF297C" w:rsidRPr="00DF297C" w:rsidSect="00A42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FDA"/>
    <w:rsid w:val="00710B43"/>
    <w:rsid w:val="007C26C7"/>
    <w:rsid w:val="00A426B2"/>
    <w:rsid w:val="00C30FDA"/>
    <w:rsid w:val="00DF297C"/>
    <w:rsid w:val="00EA4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2</cp:revision>
  <dcterms:created xsi:type="dcterms:W3CDTF">2023-04-04T10:20:00Z</dcterms:created>
  <dcterms:modified xsi:type="dcterms:W3CDTF">2023-04-04T10:20:00Z</dcterms:modified>
</cp:coreProperties>
</file>